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0FCAF" w14:textId="77777777" w:rsidR="00A92832" w:rsidRDefault="00A92832" w:rsidP="00A92832">
      <w:pPr>
        <w:jc w:val="center"/>
        <w:rPr>
          <w:rFonts w:asciiTheme="minorHAnsi" w:hAnsiTheme="minorHAnsi"/>
          <w:b/>
          <w:bCs/>
          <w:iCs/>
          <w:szCs w:val="24"/>
          <w:lang w:val="de-DE" w:bidi="en-GB"/>
        </w:rPr>
      </w:pPr>
      <w:r w:rsidRPr="0077208C">
        <w:rPr>
          <w:b/>
          <w:bCs/>
          <w:noProof/>
          <w:lang w:val="en-US"/>
        </w:rPr>
        <w:drawing>
          <wp:inline distT="0" distB="0" distL="0" distR="0" wp14:anchorId="5B15F818" wp14:editId="74DBA23B">
            <wp:extent cx="5686425" cy="97507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236" cy="977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4A7E4B" w14:textId="77777777" w:rsidR="00A92832" w:rsidRPr="0055030B" w:rsidRDefault="00A92832" w:rsidP="00A92832">
      <w:pPr>
        <w:tabs>
          <w:tab w:val="left" w:pos="1155"/>
        </w:tabs>
        <w:spacing w:line="276" w:lineRule="auto"/>
        <w:jc w:val="center"/>
        <w:rPr>
          <w:sz w:val="24"/>
          <w:szCs w:val="24"/>
        </w:rPr>
      </w:pPr>
      <w:r w:rsidRPr="0055030B">
        <w:rPr>
          <w:rFonts w:ascii="Times New Roman" w:hAnsi="Times New Roman"/>
          <w:b/>
          <w:bCs/>
          <w:sz w:val="24"/>
          <w:szCs w:val="24"/>
        </w:rPr>
        <w:t>MINISTRIA E TURIZMIT DHE MJEDISIT</w:t>
      </w:r>
    </w:p>
    <w:p w14:paraId="0CDBF058" w14:textId="77777777" w:rsidR="00A92832" w:rsidRDefault="00A92832" w:rsidP="00A92832">
      <w:pPr>
        <w:jc w:val="center"/>
        <w:rPr>
          <w:rFonts w:asciiTheme="minorHAnsi" w:hAnsiTheme="minorHAnsi"/>
          <w:b/>
          <w:bCs/>
          <w:iCs/>
          <w:szCs w:val="24"/>
          <w:lang w:val="de-DE" w:bidi="en-GB"/>
        </w:rPr>
      </w:pPr>
    </w:p>
    <w:p w14:paraId="6CA0256D" w14:textId="77777777" w:rsidR="00A92832" w:rsidRDefault="00A92832" w:rsidP="00A92832">
      <w:pPr>
        <w:jc w:val="center"/>
        <w:rPr>
          <w:rFonts w:asciiTheme="minorHAnsi" w:hAnsiTheme="minorHAnsi"/>
          <w:b/>
          <w:bCs/>
          <w:iCs/>
          <w:szCs w:val="24"/>
          <w:lang w:val="de-DE" w:bidi="en-GB"/>
        </w:rPr>
      </w:pPr>
    </w:p>
    <w:p w14:paraId="56C8AF0C" w14:textId="77777777" w:rsidR="00A92832" w:rsidRPr="00A92832" w:rsidRDefault="00A92832" w:rsidP="00A92832">
      <w:pPr>
        <w:jc w:val="center"/>
        <w:rPr>
          <w:rFonts w:ascii="Times New Roman" w:hAnsi="Times New Roman"/>
          <w:b/>
          <w:bCs/>
          <w:iCs/>
          <w:sz w:val="24"/>
          <w:szCs w:val="24"/>
          <w:lang w:val="de-DE" w:bidi="en-GB"/>
        </w:rPr>
      </w:pPr>
      <w:r w:rsidRPr="00A92832">
        <w:rPr>
          <w:rFonts w:ascii="Times New Roman" w:hAnsi="Times New Roman"/>
          <w:b/>
          <w:bCs/>
          <w:iCs/>
          <w:sz w:val="24"/>
          <w:szCs w:val="24"/>
          <w:lang w:val="de-DE" w:bidi="en-GB"/>
        </w:rPr>
        <w:t>Raport për rezultatet e konsultim</w:t>
      </w:r>
      <w:r w:rsidR="00725B2A">
        <w:rPr>
          <w:rFonts w:ascii="Times New Roman" w:hAnsi="Times New Roman"/>
          <w:b/>
          <w:bCs/>
          <w:iCs/>
          <w:sz w:val="24"/>
          <w:szCs w:val="24"/>
          <w:lang w:val="de-DE" w:bidi="en-GB"/>
        </w:rPr>
        <w:t>it</w:t>
      </w:r>
      <w:r w:rsidRPr="00A92832">
        <w:rPr>
          <w:rFonts w:ascii="Times New Roman" w:hAnsi="Times New Roman"/>
          <w:b/>
          <w:bCs/>
          <w:iCs/>
          <w:sz w:val="24"/>
          <w:szCs w:val="24"/>
          <w:lang w:val="de-DE" w:bidi="en-GB"/>
        </w:rPr>
        <w:t xml:space="preserve"> publik</w:t>
      </w:r>
    </w:p>
    <w:p w14:paraId="6BF0414A" w14:textId="77777777" w:rsidR="00A92832" w:rsidRDefault="00A92832" w:rsidP="00A92832">
      <w:pPr>
        <w:rPr>
          <w:rFonts w:ascii="Times New Roman" w:hAnsi="Times New Roman"/>
          <w:sz w:val="24"/>
          <w:szCs w:val="24"/>
          <w:lang w:val="de-DE"/>
        </w:rPr>
      </w:pPr>
    </w:p>
    <w:p w14:paraId="7B059D3B" w14:textId="77777777" w:rsidR="00A92832" w:rsidRPr="00A92832" w:rsidRDefault="00A92832" w:rsidP="00A92832">
      <w:pPr>
        <w:rPr>
          <w:rFonts w:ascii="Times New Roman" w:hAnsi="Times New Roman"/>
          <w:sz w:val="24"/>
          <w:szCs w:val="24"/>
          <w:lang w:val="de-DE"/>
        </w:rPr>
      </w:pPr>
    </w:p>
    <w:p w14:paraId="216DC943" w14:textId="77777777" w:rsidR="00A92832" w:rsidRDefault="00A92832" w:rsidP="00A9283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455E53">
        <w:rPr>
          <w:rFonts w:ascii="Times New Roman" w:hAnsi="Times New Roman"/>
          <w:b/>
          <w:bCs/>
          <w:sz w:val="24"/>
          <w:szCs w:val="24"/>
        </w:rPr>
        <w:t>Titulli</w:t>
      </w:r>
      <w:proofErr w:type="spellEnd"/>
      <w:r w:rsidRPr="00455E5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55E53">
        <w:rPr>
          <w:rFonts w:ascii="Times New Roman" w:hAnsi="Times New Roman"/>
          <w:b/>
          <w:bCs/>
          <w:sz w:val="24"/>
          <w:szCs w:val="24"/>
        </w:rPr>
        <w:t>i</w:t>
      </w:r>
      <w:proofErr w:type="spellEnd"/>
      <w:r w:rsidRPr="00455E53">
        <w:rPr>
          <w:rFonts w:ascii="Times New Roman" w:hAnsi="Times New Roman"/>
          <w:b/>
          <w:bCs/>
          <w:sz w:val="24"/>
          <w:szCs w:val="24"/>
        </w:rPr>
        <w:t xml:space="preserve"> draft </w:t>
      </w:r>
      <w:proofErr w:type="spellStart"/>
      <w:r w:rsidRPr="00455E53">
        <w:rPr>
          <w:rFonts w:ascii="Times New Roman" w:hAnsi="Times New Roman"/>
          <w:b/>
          <w:bCs/>
          <w:sz w:val="24"/>
          <w:szCs w:val="24"/>
        </w:rPr>
        <w:t>aktit</w:t>
      </w:r>
      <w:proofErr w:type="spellEnd"/>
    </w:p>
    <w:p w14:paraId="24686D65" w14:textId="77777777" w:rsidR="00AB0311" w:rsidRPr="00455E53" w:rsidRDefault="00AB0311" w:rsidP="00AB0311">
      <w:pPr>
        <w:pStyle w:val="ListParagraph"/>
        <w:ind w:left="720" w:firstLine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62DFA5C" w14:textId="71BB3E1C" w:rsidR="00AB0311" w:rsidRPr="00AB0311" w:rsidRDefault="00AB0311" w:rsidP="00AB0311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i/>
          <w:iCs/>
          <w:sz w:val="24"/>
          <w:szCs w:val="24"/>
        </w:rPr>
      </w:pPr>
      <w:r w:rsidRPr="00AB031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““</w:t>
      </w:r>
      <w:proofErr w:type="spellStart"/>
      <w:r w:rsidRPr="00AB031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Për</w:t>
      </w:r>
      <w:proofErr w:type="spellEnd"/>
      <w:r w:rsidRPr="00AB031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B031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disa</w:t>
      </w:r>
      <w:proofErr w:type="spellEnd"/>
      <w:r w:rsidRPr="00AB031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B031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ndryshime</w:t>
      </w:r>
      <w:proofErr w:type="spellEnd"/>
      <w:r w:rsidRPr="00AB031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B031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në</w:t>
      </w:r>
      <w:proofErr w:type="spellEnd"/>
      <w:r w:rsidRPr="00AB031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B031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Ligjin</w:t>
      </w:r>
      <w:proofErr w:type="spellEnd"/>
      <w:r w:rsidRPr="00AB031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nr. 91/2013 “</w:t>
      </w:r>
      <w:proofErr w:type="spellStart"/>
      <w:r w:rsidRPr="00AB031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për</w:t>
      </w:r>
      <w:proofErr w:type="spellEnd"/>
      <w:r w:rsidRPr="00AB031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B031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Vlerësimin</w:t>
      </w:r>
      <w:proofErr w:type="spellEnd"/>
      <w:r w:rsidRPr="00AB031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B031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Strategjik</w:t>
      </w:r>
      <w:proofErr w:type="spellEnd"/>
      <w:r w:rsidRPr="00AB031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B031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Mjedisor</w:t>
      </w:r>
      <w:proofErr w:type="spellEnd"/>
      <w:r w:rsidRPr="00AB031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"</w:t>
      </w:r>
    </w:p>
    <w:p w14:paraId="022494C5" w14:textId="77777777" w:rsidR="00AB0311" w:rsidRPr="00AB0311" w:rsidRDefault="00AB0311" w:rsidP="00AB0311">
      <w:pPr>
        <w:pStyle w:val="ListParagraph"/>
        <w:ind w:left="780" w:firstLine="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86FA16A" w14:textId="6F0CF2F4" w:rsidR="00A92832" w:rsidRDefault="00AB0311" w:rsidP="00AB0311">
      <w:pPr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</w:t>
      </w:r>
      <w:r w:rsidR="00A92832" w:rsidRPr="00AB0311">
        <w:rPr>
          <w:rFonts w:ascii="Times New Roman" w:hAnsi="Times New Roman"/>
          <w:b/>
          <w:bCs/>
          <w:sz w:val="24"/>
          <w:szCs w:val="24"/>
        </w:rPr>
        <w:t xml:space="preserve">Kohëzgjatja e </w:t>
      </w:r>
      <w:proofErr w:type="spellStart"/>
      <w:r w:rsidR="00A92832" w:rsidRPr="00AB0311">
        <w:rPr>
          <w:rFonts w:ascii="Times New Roman" w:hAnsi="Times New Roman"/>
          <w:b/>
          <w:bCs/>
          <w:sz w:val="24"/>
          <w:szCs w:val="24"/>
        </w:rPr>
        <w:t>konsultimeve</w:t>
      </w:r>
      <w:proofErr w:type="spellEnd"/>
    </w:p>
    <w:p w14:paraId="56F781C7" w14:textId="77777777" w:rsidR="00AB0311" w:rsidRPr="00AB0311" w:rsidRDefault="00AB0311" w:rsidP="00AB0311">
      <w:p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3D901DD9" w14:textId="57E929DE" w:rsidR="00A92832" w:rsidRPr="00455E53" w:rsidRDefault="00A92832" w:rsidP="00A92832">
      <w:pPr>
        <w:tabs>
          <w:tab w:val="left" w:pos="1155"/>
        </w:tabs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55E53">
        <w:rPr>
          <w:rFonts w:ascii="Times New Roman" w:hAnsi="Times New Roman"/>
          <w:sz w:val="24"/>
          <w:szCs w:val="24"/>
        </w:rPr>
        <w:t>Për</w:t>
      </w:r>
      <w:proofErr w:type="spellEnd"/>
      <w:r w:rsidR="007E20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E53">
        <w:rPr>
          <w:rFonts w:ascii="Times New Roman" w:hAnsi="Times New Roman"/>
          <w:sz w:val="24"/>
          <w:szCs w:val="24"/>
        </w:rPr>
        <w:t>projektakt</w:t>
      </w:r>
      <w:r w:rsidR="007E203C">
        <w:rPr>
          <w:rFonts w:ascii="Times New Roman" w:hAnsi="Times New Roman"/>
          <w:sz w:val="24"/>
          <w:szCs w:val="24"/>
        </w:rPr>
        <w:t>in</w:t>
      </w:r>
      <w:proofErr w:type="spellEnd"/>
      <w:r w:rsidRPr="00455E5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55E53">
        <w:rPr>
          <w:rFonts w:ascii="Times New Roman" w:hAnsi="Times New Roman"/>
          <w:sz w:val="24"/>
          <w:szCs w:val="24"/>
        </w:rPr>
        <w:t>sip</w:t>
      </w:r>
      <w:r w:rsidR="006C53D3">
        <w:rPr>
          <w:rFonts w:ascii="Times New Roman" w:hAnsi="Times New Roman"/>
          <w:sz w:val="24"/>
          <w:szCs w:val="24"/>
        </w:rPr>
        <w:t>ë</w:t>
      </w:r>
      <w:r w:rsidRPr="00455E53">
        <w:rPr>
          <w:rFonts w:ascii="Times New Roman" w:hAnsi="Times New Roman"/>
          <w:sz w:val="24"/>
          <w:szCs w:val="24"/>
        </w:rPr>
        <w:t>rcituar</w:t>
      </w:r>
      <w:proofErr w:type="spellEnd"/>
      <w:r w:rsidRPr="00455E5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E203C">
        <w:rPr>
          <w:rFonts w:ascii="Times New Roman" w:hAnsi="Times New Roman"/>
          <w:sz w:val="24"/>
          <w:szCs w:val="24"/>
        </w:rPr>
        <w:t>i</w:t>
      </w:r>
      <w:proofErr w:type="spellEnd"/>
      <w:r w:rsidR="007E20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203C">
        <w:rPr>
          <w:rFonts w:ascii="Times New Roman" w:hAnsi="Times New Roman"/>
          <w:sz w:val="24"/>
          <w:szCs w:val="24"/>
        </w:rPr>
        <w:t>eshte</w:t>
      </w:r>
      <w:proofErr w:type="spellEnd"/>
      <w:r w:rsidRPr="00455E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E53">
        <w:rPr>
          <w:rFonts w:ascii="Times New Roman" w:hAnsi="Times New Roman"/>
          <w:sz w:val="24"/>
          <w:szCs w:val="24"/>
        </w:rPr>
        <w:t>nënshtruar</w:t>
      </w:r>
      <w:proofErr w:type="spellEnd"/>
      <w:r w:rsidRPr="00455E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E53">
        <w:rPr>
          <w:rFonts w:ascii="Times New Roman" w:hAnsi="Times New Roman"/>
          <w:sz w:val="24"/>
          <w:szCs w:val="24"/>
        </w:rPr>
        <w:t>procesit</w:t>
      </w:r>
      <w:proofErr w:type="spellEnd"/>
      <w:r w:rsidRPr="00455E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E53">
        <w:rPr>
          <w:rFonts w:ascii="Times New Roman" w:hAnsi="Times New Roman"/>
          <w:sz w:val="24"/>
          <w:szCs w:val="24"/>
        </w:rPr>
        <w:t>të</w:t>
      </w:r>
      <w:proofErr w:type="spellEnd"/>
      <w:r w:rsidRPr="00455E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E53">
        <w:rPr>
          <w:rFonts w:ascii="Times New Roman" w:hAnsi="Times New Roman"/>
          <w:sz w:val="24"/>
          <w:szCs w:val="24"/>
        </w:rPr>
        <w:t>konsultimit</w:t>
      </w:r>
      <w:proofErr w:type="spellEnd"/>
      <w:r w:rsidRPr="00455E53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455E53">
        <w:rPr>
          <w:rFonts w:ascii="Times New Roman" w:hAnsi="Times New Roman"/>
          <w:sz w:val="24"/>
          <w:szCs w:val="24"/>
        </w:rPr>
        <w:t>publik</w:t>
      </w:r>
      <w:proofErr w:type="spellEnd"/>
      <w:r w:rsidRPr="00455E53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455E53">
        <w:rPr>
          <w:rFonts w:ascii="Times New Roman" w:hAnsi="Times New Roman"/>
          <w:sz w:val="24"/>
          <w:szCs w:val="24"/>
        </w:rPr>
        <w:t>nëpërmjet</w:t>
      </w:r>
      <w:proofErr w:type="spellEnd"/>
      <w:proofErr w:type="gramEnd"/>
      <w:r w:rsidRPr="00455E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E53">
        <w:rPr>
          <w:rFonts w:ascii="Times New Roman" w:hAnsi="Times New Roman"/>
          <w:sz w:val="24"/>
          <w:szCs w:val="24"/>
        </w:rPr>
        <w:t>publikimit</w:t>
      </w:r>
      <w:proofErr w:type="spellEnd"/>
      <w:r w:rsidRPr="00455E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E53">
        <w:rPr>
          <w:rFonts w:ascii="Times New Roman" w:hAnsi="Times New Roman"/>
          <w:sz w:val="24"/>
          <w:szCs w:val="24"/>
        </w:rPr>
        <w:t>në</w:t>
      </w:r>
      <w:proofErr w:type="spellEnd"/>
      <w:r w:rsidRPr="00455E53">
        <w:rPr>
          <w:rFonts w:ascii="Times New Roman" w:hAnsi="Times New Roman"/>
          <w:sz w:val="24"/>
          <w:szCs w:val="24"/>
        </w:rPr>
        <w:t xml:space="preserve"> RENJK duke u  </w:t>
      </w:r>
      <w:proofErr w:type="spellStart"/>
      <w:r w:rsidRPr="00455E53">
        <w:rPr>
          <w:rFonts w:ascii="Times New Roman" w:hAnsi="Times New Roman"/>
          <w:sz w:val="24"/>
          <w:szCs w:val="24"/>
        </w:rPr>
        <w:t>respektuar</w:t>
      </w:r>
      <w:proofErr w:type="spellEnd"/>
      <w:r w:rsidRPr="00455E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E53">
        <w:rPr>
          <w:rFonts w:ascii="Times New Roman" w:hAnsi="Times New Roman"/>
          <w:sz w:val="24"/>
          <w:szCs w:val="24"/>
        </w:rPr>
        <w:t>afati</w:t>
      </w:r>
      <w:proofErr w:type="spellEnd"/>
      <w:r w:rsidRPr="00455E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E53">
        <w:rPr>
          <w:rFonts w:ascii="Times New Roman" w:hAnsi="Times New Roman"/>
          <w:sz w:val="24"/>
          <w:szCs w:val="24"/>
        </w:rPr>
        <w:t>ligjor</w:t>
      </w:r>
      <w:proofErr w:type="spellEnd"/>
      <w:r w:rsidRPr="00455E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E53">
        <w:rPr>
          <w:rFonts w:ascii="Times New Roman" w:hAnsi="Times New Roman"/>
          <w:sz w:val="24"/>
          <w:szCs w:val="24"/>
        </w:rPr>
        <w:t>prej</w:t>
      </w:r>
      <w:proofErr w:type="spellEnd"/>
      <w:r w:rsidRPr="00455E53">
        <w:rPr>
          <w:rFonts w:ascii="Times New Roman" w:hAnsi="Times New Roman"/>
          <w:sz w:val="24"/>
          <w:szCs w:val="24"/>
        </w:rPr>
        <w:t xml:space="preserve"> 20 </w:t>
      </w:r>
      <w:proofErr w:type="spellStart"/>
      <w:r w:rsidRPr="00455E53">
        <w:rPr>
          <w:rFonts w:ascii="Times New Roman" w:hAnsi="Times New Roman"/>
          <w:sz w:val="24"/>
          <w:szCs w:val="24"/>
        </w:rPr>
        <w:t>ditë</w:t>
      </w:r>
      <w:proofErr w:type="spellEnd"/>
      <w:r w:rsidRPr="00455E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E53">
        <w:rPr>
          <w:rFonts w:ascii="Times New Roman" w:hAnsi="Times New Roman"/>
          <w:sz w:val="24"/>
          <w:szCs w:val="24"/>
        </w:rPr>
        <w:t>pune</w:t>
      </w:r>
      <w:proofErr w:type="spellEnd"/>
      <w:r w:rsidRPr="00455E53">
        <w:rPr>
          <w:rFonts w:ascii="Times New Roman" w:hAnsi="Times New Roman"/>
          <w:sz w:val="24"/>
          <w:szCs w:val="24"/>
        </w:rPr>
        <w:t xml:space="preserve">. </w:t>
      </w:r>
    </w:p>
    <w:p w14:paraId="5CD5EC77" w14:textId="77777777" w:rsidR="00A92832" w:rsidRPr="00455E53" w:rsidRDefault="00A92832" w:rsidP="00A92832">
      <w:p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15DD7AE2" w14:textId="77777777" w:rsidR="00A92832" w:rsidRPr="00455E53" w:rsidRDefault="00A92832" w:rsidP="00A92832">
      <w:p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6CBFE7EC" w14:textId="77777777" w:rsidR="00A92832" w:rsidRPr="00455E53" w:rsidRDefault="00A92832" w:rsidP="00A9283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455E53">
        <w:rPr>
          <w:rFonts w:ascii="Times New Roman" w:hAnsi="Times New Roman"/>
          <w:b/>
          <w:bCs/>
          <w:sz w:val="24"/>
          <w:szCs w:val="24"/>
        </w:rPr>
        <w:t>Metoda</w:t>
      </w:r>
      <w:proofErr w:type="spellEnd"/>
      <w:r w:rsidRPr="00455E53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Pr="00455E53">
        <w:rPr>
          <w:rFonts w:ascii="Times New Roman" w:hAnsi="Times New Roman"/>
          <w:b/>
          <w:bCs/>
          <w:sz w:val="24"/>
          <w:szCs w:val="24"/>
        </w:rPr>
        <w:t>konsultimit</w:t>
      </w:r>
      <w:proofErr w:type="spellEnd"/>
    </w:p>
    <w:p w14:paraId="19312EF0" w14:textId="356D09F8" w:rsidR="00A92832" w:rsidRPr="00455E53" w:rsidRDefault="00A92832" w:rsidP="00A92832">
      <w:pPr>
        <w:shd w:val="clear" w:color="auto" w:fill="FFFFFF"/>
        <w:spacing w:line="276" w:lineRule="auto"/>
        <w:ind w:left="360"/>
        <w:jc w:val="both"/>
        <w:rPr>
          <w:rFonts w:ascii="Times New Roman" w:hAnsi="Times New Roman"/>
          <w:iCs/>
          <w:sz w:val="24"/>
          <w:szCs w:val="24"/>
          <w:lang w:val="sq-AL" w:eastAsia="sl-SI"/>
        </w:rPr>
      </w:pPr>
      <w:r w:rsidRPr="00455E53">
        <w:rPr>
          <w:rFonts w:ascii="Times New Roman" w:hAnsi="Times New Roman"/>
          <w:iCs/>
          <w:sz w:val="24"/>
          <w:szCs w:val="24"/>
          <w:lang w:val="sq-AL" w:eastAsia="sl-SI"/>
        </w:rPr>
        <w:t xml:space="preserve">Metodat e përdorur për konsultimin publik </w:t>
      </w:r>
      <w:proofErr w:type="spellStart"/>
      <w:r w:rsidRPr="00455E53">
        <w:rPr>
          <w:rFonts w:ascii="Times New Roman" w:hAnsi="Times New Roman"/>
          <w:sz w:val="24"/>
          <w:szCs w:val="24"/>
        </w:rPr>
        <w:t>për</w:t>
      </w:r>
      <w:proofErr w:type="spellEnd"/>
      <w:r w:rsidRPr="00455E53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455E53">
        <w:rPr>
          <w:rFonts w:ascii="Times New Roman" w:hAnsi="Times New Roman"/>
          <w:sz w:val="24"/>
          <w:szCs w:val="24"/>
        </w:rPr>
        <w:t>projektakte</w:t>
      </w:r>
      <w:r w:rsidR="007E203C">
        <w:rPr>
          <w:rFonts w:ascii="Times New Roman" w:hAnsi="Times New Roman"/>
          <w:sz w:val="24"/>
          <w:szCs w:val="24"/>
        </w:rPr>
        <w:t>in</w:t>
      </w:r>
      <w:proofErr w:type="spellEnd"/>
      <w:r w:rsidRPr="00455E53">
        <w:rPr>
          <w:rFonts w:ascii="Times New Roman" w:hAnsi="Times New Roman"/>
          <w:iCs/>
          <w:sz w:val="24"/>
          <w:szCs w:val="24"/>
          <w:lang w:val="sq-AL" w:eastAsia="sl-SI"/>
        </w:rPr>
        <w:t xml:space="preserve">, ishte konsultimi në faqen zyrtare të regjistrit elektronik për konsultimin dhe njoftimin </w:t>
      </w:r>
      <w:r w:rsidRPr="00455E53">
        <w:rPr>
          <w:rFonts w:ascii="Times New Roman" w:hAnsi="Times New Roman"/>
          <w:sz w:val="24"/>
          <w:szCs w:val="24"/>
          <w:lang w:val="sq-AL" w:eastAsia="sl-SI"/>
        </w:rPr>
        <w:t>regjistri elektronik.</w:t>
      </w:r>
    </w:p>
    <w:p w14:paraId="0EE27DBD" w14:textId="77777777" w:rsidR="00A92832" w:rsidRPr="00455E53" w:rsidRDefault="00A92832" w:rsidP="00A92832">
      <w:p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21FE7941" w14:textId="77777777" w:rsidR="00A92832" w:rsidRPr="00455E53" w:rsidRDefault="00A92832" w:rsidP="00A92832">
      <w:pPr>
        <w:ind w:left="360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3A7E71EE" w14:textId="77777777" w:rsidR="00A92832" w:rsidRPr="00455E53" w:rsidRDefault="00A92832" w:rsidP="00A9283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455E53">
        <w:rPr>
          <w:rFonts w:ascii="Times New Roman" w:hAnsi="Times New Roman"/>
          <w:b/>
          <w:bCs/>
          <w:sz w:val="24"/>
          <w:szCs w:val="24"/>
        </w:rPr>
        <w:t>Palët</w:t>
      </w:r>
      <w:proofErr w:type="spellEnd"/>
      <w:r w:rsidRPr="00455E53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Pr="00455E53">
        <w:rPr>
          <w:rFonts w:ascii="Times New Roman" w:hAnsi="Times New Roman"/>
          <w:b/>
          <w:bCs/>
          <w:sz w:val="24"/>
          <w:szCs w:val="24"/>
        </w:rPr>
        <w:t>interesit</w:t>
      </w:r>
      <w:proofErr w:type="spellEnd"/>
      <w:r w:rsidRPr="00455E5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55E53">
        <w:rPr>
          <w:rFonts w:ascii="Times New Roman" w:hAnsi="Times New Roman"/>
          <w:b/>
          <w:bCs/>
          <w:sz w:val="24"/>
          <w:szCs w:val="24"/>
        </w:rPr>
        <w:t>të</w:t>
      </w:r>
      <w:proofErr w:type="spellEnd"/>
      <w:r w:rsidRPr="00455E5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55E53">
        <w:rPr>
          <w:rFonts w:ascii="Times New Roman" w:hAnsi="Times New Roman"/>
          <w:b/>
          <w:bCs/>
          <w:sz w:val="24"/>
          <w:szCs w:val="24"/>
        </w:rPr>
        <w:t>përfshira</w:t>
      </w:r>
      <w:proofErr w:type="spellEnd"/>
    </w:p>
    <w:p w14:paraId="1FE57D99" w14:textId="77777777" w:rsidR="00A92832" w:rsidRPr="00455E53" w:rsidRDefault="00455E53" w:rsidP="00A92832">
      <w:pPr>
        <w:tabs>
          <w:tab w:val="left" w:pos="7552"/>
        </w:tabs>
        <w:ind w:left="360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455E53">
        <w:rPr>
          <w:rFonts w:ascii="Times New Roman" w:hAnsi="Times New Roman"/>
          <w:iCs/>
          <w:sz w:val="24"/>
          <w:szCs w:val="24"/>
        </w:rPr>
        <w:t>S’ka</w:t>
      </w:r>
      <w:proofErr w:type="spellEnd"/>
      <w:r w:rsidRPr="00455E53">
        <w:rPr>
          <w:rFonts w:ascii="Times New Roman" w:hAnsi="Times New Roman"/>
          <w:iCs/>
          <w:sz w:val="24"/>
          <w:szCs w:val="24"/>
        </w:rPr>
        <w:t>.</w:t>
      </w:r>
    </w:p>
    <w:p w14:paraId="42100AA8" w14:textId="77777777" w:rsidR="00455E53" w:rsidRPr="00455E53" w:rsidRDefault="00455E53" w:rsidP="00A92832">
      <w:pPr>
        <w:tabs>
          <w:tab w:val="left" w:pos="7552"/>
        </w:tabs>
        <w:ind w:left="360"/>
        <w:jc w:val="both"/>
        <w:rPr>
          <w:rFonts w:ascii="Times New Roman" w:hAnsi="Times New Roman"/>
          <w:iCs/>
          <w:sz w:val="24"/>
          <w:szCs w:val="24"/>
        </w:rPr>
      </w:pPr>
    </w:p>
    <w:p w14:paraId="7C75B215" w14:textId="77777777" w:rsidR="00455E53" w:rsidRPr="00455E53" w:rsidRDefault="00455E53" w:rsidP="00455E53">
      <w:pPr>
        <w:tabs>
          <w:tab w:val="left" w:pos="7552"/>
        </w:tabs>
        <w:jc w:val="both"/>
        <w:rPr>
          <w:rFonts w:ascii="Times New Roman" w:hAnsi="Times New Roman"/>
          <w:iCs/>
          <w:sz w:val="24"/>
          <w:szCs w:val="24"/>
        </w:rPr>
      </w:pPr>
    </w:p>
    <w:p w14:paraId="4A3DD4C7" w14:textId="77777777" w:rsidR="00A92832" w:rsidRPr="00455E53" w:rsidRDefault="00455E53" w:rsidP="00455E53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455E53"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="00A92832" w:rsidRPr="00455E5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A92832" w:rsidRPr="00455E53">
        <w:rPr>
          <w:rFonts w:ascii="Times New Roman" w:hAnsi="Times New Roman"/>
          <w:b/>
          <w:bCs/>
          <w:sz w:val="24"/>
          <w:szCs w:val="24"/>
        </w:rPr>
        <w:t>Pasqyra</w:t>
      </w:r>
      <w:proofErr w:type="spellEnd"/>
      <w:r w:rsidR="00A92832" w:rsidRPr="00455E53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="00A92832" w:rsidRPr="00455E53">
        <w:rPr>
          <w:rFonts w:ascii="Times New Roman" w:hAnsi="Times New Roman"/>
          <w:b/>
          <w:bCs/>
          <w:sz w:val="24"/>
          <w:szCs w:val="24"/>
        </w:rPr>
        <w:t>komenteve</w:t>
      </w:r>
      <w:proofErr w:type="spellEnd"/>
      <w:r w:rsidR="00A92832" w:rsidRPr="00455E5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A92832" w:rsidRPr="00455E53">
        <w:rPr>
          <w:rFonts w:ascii="Times New Roman" w:hAnsi="Times New Roman"/>
          <w:b/>
          <w:bCs/>
          <w:sz w:val="24"/>
          <w:szCs w:val="24"/>
        </w:rPr>
        <w:t>të</w:t>
      </w:r>
      <w:proofErr w:type="spellEnd"/>
      <w:r w:rsidR="00A92832" w:rsidRPr="00455E5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A92832" w:rsidRPr="00455E53">
        <w:rPr>
          <w:rFonts w:ascii="Times New Roman" w:hAnsi="Times New Roman"/>
          <w:b/>
          <w:bCs/>
          <w:sz w:val="24"/>
          <w:szCs w:val="24"/>
        </w:rPr>
        <w:t>pranuara</w:t>
      </w:r>
      <w:proofErr w:type="spellEnd"/>
      <w:r w:rsidR="00A92832" w:rsidRPr="00455E53">
        <w:rPr>
          <w:rFonts w:ascii="Times New Roman" w:hAnsi="Times New Roman"/>
          <w:b/>
          <w:bCs/>
          <w:sz w:val="24"/>
          <w:szCs w:val="24"/>
        </w:rPr>
        <w:t xml:space="preserve"> me </w:t>
      </w:r>
      <w:proofErr w:type="spellStart"/>
      <w:r w:rsidR="00A92832" w:rsidRPr="00455E53">
        <w:rPr>
          <w:rFonts w:ascii="Times New Roman" w:hAnsi="Times New Roman"/>
          <w:b/>
          <w:bCs/>
          <w:sz w:val="24"/>
          <w:szCs w:val="24"/>
        </w:rPr>
        <w:t>arsyetimin</w:t>
      </w:r>
      <w:proofErr w:type="spellEnd"/>
      <w:r w:rsidR="00A92832" w:rsidRPr="00455E53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="00A92832" w:rsidRPr="00455E53">
        <w:rPr>
          <w:rFonts w:ascii="Times New Roman" w:hAnsi="Times New Roman"/>
          <w:b/>
          <w:bCs/>
          <w:sz w:val="24"/>
          <w:szCs w:val="24"/>
        </w:rPr>
        <w:t>komenteve</w:t>
      </w:r>
      <w:proofErr w:type="spellEnd"/>
      <w:r w:rsidR="00A92832" w:rsidRPr="00455E5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A92832" w:rsidRPr="00455E53">
        <w:rPr>
          <w:rFonts w:ascii="Times New Roman" w:hAnsi="Times New Roman"/>
          <w:b/>
          <w:bCs/>
          <w:sz w:val="24"/>
          <w:szCs w:val="24"/>
        </w:rPr>
        <w:t>të</w:t>
      </w:r>
      <w:proofErr w:type="spellEnd"/>
      <w:r w:rsidR="00A92832" w:rsidRPr="00455E5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A92832" w:rsidRPr="00455E53">
        <w:rPr>
          <w:rFonts w:ascii="Times New Roman" w:hAnsi="Times New Roman"/>
          <w:b/>
          <w:bCs/>
          <w:sz w:val="24"/>
          <w:szCs w:val="24"/>
        </w:rPr>
        <w:t>pranuara</w:t>
      </w:r>
      <w:proofErr w:type="spellEnd"/>
      <w:r w:rsidR="00A92832" w:rsidRPr="00455E53">
        <w:rPr>
          <w:rFonts w:ascii="Times New Roman" w:hAnsi="Times New Roman"/>
          <w:b/>
          <w:bCs/>
          <w:sz w:val="24"/>
          <w:szCs w:val="24"/>
        </w:rPr>
        <w:t xml:space="preserve">/ </w:t>
      </w:r>
      <w:proofErr w:type="spellStart"/>
      <w:r w:rsidR="00A92832" w:rsidRPr="00455E53">
        <w:rPr>
          <w:rFonts w:ascii="Times New Roman" w:hAnsi="Times New Roman"/>
          <w:b/>
          <w:bCs/>
          <w:sz w:val="24"/>
          <w:szCs w:val="24"/>
        </w:rPr>
        <w:t>refuzuara</w:t>
      </w:r>
      <w:proofErr w:type="spellEnd"/>
    </w:p>
    <w:p w14:paraId="4118A797" w14:textId="77777777" w:rsidR="00455E53" w:rsidRPr="00455E53" w:rsidRDefault="00455E53" w:rsidP="00455E53">
      <w:pPr>
        <w:jc w:val="both"/>
        <w:rPr>
          <w:rFonts w:ascii="Times New Roman" w:hAnsi="Times New Roman"/>
          <w:i/>
          <w:iCs/>
          <w:sz w:val="24"/>
          <w:szCs w:val="24"/>
        </w:rPr>
      </w:pPr>
      <w:r w:rsidRPr="00455E53">
        <w:rPr>
          <w:rFonts w:ascii="Times New Roman" w:hAnsi="Times New Roman"/>
          <w:sz w:val="24"/>
          <w:szCs w:val="24"/>
        </w:rPr>
        <w:t xml:space="preserve">      </w:t>
      </w:r>
      <w:proofErr w:type="spellStart"/>
      <w:r w:rsidRPr="00455E53">
        <w:rPr>
          <w:rFonts w:ascii="Times New Roman" w:hAnsi="Times New Roman"/>
          <w:sz w:val="24"/>
          <w:szCs w:val="24"/>
        </w:rPr>
        <w:t>S’ka</w:t>
      </w:r>
      <w:proofErr w:type="spellEnd"/>
      <w:r w:rsidRPr="00455E53">
        <w:rPr>
          <w:rFonts w:ascii="Times New Roman" w:hAnsi="Times New Roman"/>
          <w:sz w:val="24"/>
          <w:szCs w:val="24"/>
        </w:rPr>
        <w:t>.</w:t>
      </w:r>
    </w:p>
    <w:p w14:paraId="69E228C4" w14:textId="77777777" w:rsidR="00A92832" w:rsidRPr="00455E53" w:rsidRDefault="00A92832" w:rsidP="00A92832">
      <w:p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268"/>
        <w:gridCol w:w="1984"/>
        <w:gridCol w:w="1418"/>
        <w:gridCol w:w="1406"/>
      </w:tblGrid>
      <w:tr w:rsidR="00A92832" w:rsidRPr="00455E53" w14:paraId="64D57714" w14:textId="77777777" w:rsidTr="00A9283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2CA09" w14:textId="77777777" w:rsidR="00A92832" w:rsidRPr="00455E53" w:rsidRDefault="00A9283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5E53">
              <w:rPr>
                <w:rFonts w:ascii="Times New Roman" w:hAnsi="Times New Roman"/>
                <w:sz w:val="24"/>
                <w:szCs w:val="24"/>
              </w:rPr>
              <w:t>Çështja</w:t>
            </w:r>
            <w:proofErr w:type="spellEnd"/>
            <w:r w:rsidRPr="00455E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55E53">
              <w:rPr>
                <w:rFonts w:ascii="Times New Roman" w:hAnsi="Times New Roman"/>
                <w:sz w:val="24"/>
                <w:szCs w:val="24"/>
              </w:rPr>
              <w:t xml:space="preserve">e  </w:t>
            </w:r>
            <w:proofErr w:type="spellStart"/>
            <w:r w:rsidRPr="00455E53">
              <w:rPr>
                <w:rFonts w:ascii="Times New Roman" w:hAnsi="Times New Roman"/>
                <w:sz w:val="24"/>
                <w:szCs w:val="24"/>
              </w:rPr>
              <w:t>adresuar</w:t>
            </w:r>
            <w:proofErr w:type="spellEnd"/>
            <w:proofErr w:type="gramEnd"/>
          </w:p>
          <w:p w14:paraId="314D8526" w14:textId="77777777" w:rsidR="00A92832" w:rsidRPr="00455E53" w:rsidRDefault="00A92832">
            <w:pPr>
              <w:pStyle w:val="BodyText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55E53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455E53">
              <w:rPr>
                <w:rFonts w:ascii="Times New Roman" w:hAnsi="Times New Roman"/>
                <w:i/>
                <w:sz w:val="24"/>
                <w:szCs w:val="24"/>
              </w:rPr>
              <w:t>psh</w:t>
            </w:r>
            <w:proofErr w:type="spellEnd"/>
            <w:proofErr w:type="gramEnd"/>
            <w:r w:rsidRPr="00455E53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455E53">
              <w:rPr>
                <w:rFonts w:ascii="Times New Roman" w:hAnsi="Times New Roman"/>
                <w:i/>
                <w:sz w:val="24"/>
                <w:szCs w:val="24"/>
              </w:rPr>
              <w:t>përkufizimi</w:t>
            </w:r>
            <w:proofErr w:type="spellEnd"/>
            <w:r w:rsidRPr="00455E5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i/>
                <w:sz w:val="24"/>
                <w:szCs w:val="24"/>
              </w:rPr>
              <w:t>i</w:t>
            </w:r>
            <w:proofErr w:type="spellEnd"/>
            <w:r w:rsidRPr="00455E5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i/>
                <w:sz w:val="24"/>
                <w:szCs w:val="24"/>
              </w:rPr>
              <w:t>ri</w:t>
            </w:r>
            <w:proofErr w:type="spellEnd"/>
            <w:r w:rsidRPr="00455E5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i/>
                <w:sz w:val="24"/>
                <w:szCs w:val="24"/>
              </w:rPr>
              <w:t>i</w:t>
            </w:r>
            <w:proofErr w:type="spellEnd"/>
            <w:r w:rsidRPr="00455E53">
              <w:rPr>
                <w:rFonts w:ascii="Times New Roman" w:hAnsi="Times New Roman"/>
                <w:i/>
                <w:sz w:val="24"/>
                <w:szCs w:val="24"/>
              </w:rPr>
              <w:t xml:space="preserve">…, </w:t>
            </w:r>
            <w:proofErr w:type="spellStart"/>
            <w:r w:rsidRPr="00455E53">
              <w:rPr>
                <w:rFonts w:ascii="Times New Roman" w:hAnsi="Times New Roman"/>
                <w:i/>
                <w:sz w:val="24"/>
                <w:szCs w:val="24"/>
              </w:rPr>
              <w:t>kushtet</w:t>
            </w:r>
            <w:proofErr w:type="spellEnd"/>
            <w:r w:rsidRPr="00455E5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 w:rsidRPr="00455E5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i/>
                <w:sz w:val="24"/>
                <w:szCs w:val="24"/>
              </w:rPr>
              <w:t>regjistrimin</w:t>
            </w:r>
            <w:proofErr w:type="spellEnd"/>
            <w:r w:rsidRPr="00455E53">
              <w:rPr>
                <w:rFonts w:ascii="Times New Roman" w:hAnsi="Times New Roman"/>
                <w:i/>
                <w:sz w:val="24"/>
                <w:szCs w:val="24"/>
              </w:rPr>
              <w:t xml:space="preserve"> e…, </w:t>
            </w:r>
            <w:proofErr w:type="spellStart"/>
            <w:r w:rsidRPr="00455E53">
              <w:rPr>
                <w:rFonts w:ascii="Times New Roman" w:hAnsi="Times New Roman"/>
                <w:i/>
                <w:sz w:val="24"/>
                <w:szCs w:val="24"/>
              </w:rPr>
              <w:t>rregullimi</w:t>
            </w:r>
            <w:proofErr w:type="spellEnd"/>
            <w:r w:rsidRPr="00455E5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i/>
                <w:sz w:val="24"/>
                <w:szCs w:val="24"/>
              </w:rPr>
              <w:t>i</w:t>
            </w:r>
            <w:proofErr w:type="spellEnd"/>
            <w:r w:rsidRPr="00455E53">
              <w:rPr>
                <w:rFonts w:ascii="Times New Roman" w:hAnsi="Times New Roman"/>
                <w:i/>
                <w:sz w:val="24"/>
                <w:szCs w:val="24"/>
              </w:rPr>
              <w:t xml:space="preserve">…, </w:t>
            </w:r>
            <w:proofErr w:type="spellStart"/>
            <w:r w:rsidRPr="00455E53">
              <w:rPr>
                <w:rFonts w:ascii="Times New Roman" w:hAnsi="Times New Roman"/>
                <w:i/>
                <w:sz w:val="24"/>
                <w:szCs w:val="24"/>
              </w:rPr>
              <w:t>etj</w:t>
            </w:r>
            <w:proofErr w:type="spellEnd"/>
            <w:r w:rsidRPr="00455E53">
              <w:rPr>
                <w:rFonts w:ascii="Times New Roman" w:hAnsi="Times New Roman"/>
                <w:i/>
                <w:sz w:val="24"/>
                <w:szCs w:val="24"/>
              </w:rPr>
              <w:t>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9E065" w14:textId="77777777" w:rsidR="00A92832" w:rsidRPr="00455E53" w:rsidRDefault="00A9283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5E53">
              <w:rPr>
                <w:rFonts w:ascii="Times New Roman" w:hAnsi="Times New Roman"/>
                <w:sz w:val="24"/>
                <w:szCs w:val="24"/>
              </w:rPr>
              <w:t>Komenti</w:t>
            </w:r>
            <w:proofErr w:type="spellEnd"/>
          </w:p>
          <w:p w14:paraId="5E223125" w14:textId="77777777" w:rsidR="00A92832" w:rsidRPr="00455E53" w:rsidRDefault="00A92832">
            <w:pPr>
              <w:pStyle w:val="BodyText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proofErr w:type="spellStart"/>
            <w:proofErr w:type="gramStart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grumbulloni</w:t>
            </w:r>
            <w:proofErr w:type="spellEnd"/>
            <w:proofErr w:type="gramEnd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dhe</w:t>
            </w:r>
            <w:proofErr w:type="spellEnd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përmblidhni</w:t>
            </w:r>
            <w:proofErr w:type="spellEnd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komente</w:t>
            </w:r>
            <w:proofErr w:type="spellEnd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identike</w:t>
            </w:r>
            <w:proofErr w:type="spellEnd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/</w:t>
            </w:r>
            <w:proofErr w:type="spellStart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të</w:t>
            </w:r>
            <w:proofErr w:type="spellEnd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ngjashme</w:t>
            </w:r>
            <w:proofErr w:type="spellEnd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nga</w:t>
            </w:r>
            <w:proofErr w:type="spellEnd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palët</w:t>
            </w:r>
            <w:proofErr w:type="spellEnd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e </w:t>
            </w:r>
            <w:proofErr w:type="spellStart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ndryshme</w:t>
            </w:r>
            <w:proofErr w:type="spellEnd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të</w:t>
            </w:r>
            <w:proofErr w:type="spellEnd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interesuara</w:t>
            </w:r>
            <w:proofErr w:type="spellEnd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së</w:t>
            </w:r>
            <w:proofErr w:type="spellEnd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bashku</w:t>
            </w:r>
            <w:proofErr w:type="spellEnd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449F5" w14:textId="77777777" w:rsidR="00A92832" w:rsidRPr="00455E53" w:rsidRDefault="00A9283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5E53">
              <w:rPr>
                <w:rFonts w:ascii="Times New Roman" w:hAnsi="Times New Roman"/>
                <w:sz w:val="24"/>
                <w:szCs w:val="24"/>
              </w:rPr>
              <w:t>Palët</w:t>
            </w:r>
            <w:proofErr w:type="spellEnd"/>
            <w:r w:rsidRPr="00455E53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455E53">
              <w:rPr>
                <w:rFonts w:ascii="Times New Roman" w:hAnsi="Times New Roman"/>
                <w:sz w:val="24"/>
                <w:szCs w:val="24"/>
              </w:rPr>
              <w:t>interesuara</w:t>
            </w:r>
            <w:proofErr w:type="spellEnd"/>
            <w:r w:rsidRPr="00455E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renditni</w:t>
            </w:r>
            <w:proofErr w:type="spellEnd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të</w:t>
            </w:r>
            <w:proofErr w:type="spellEnd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gjithë</w:t>
            </w:r>
            <w:proofErr w:type="spellEnd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ata</w:t>
            </w:r>
            <w:proofErr w:type="spellEnd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që</w:t>
            </w:r>
            <w:proofErr w:type="spellEnd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adresuan</w:t>
            </w:r>
            <w:proofErr w:type="spellEnd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çështjen</w:t>
            </w:r>
            <w:proofErr w:type="spellEnd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në</w:t>
            </w:r>
            <w:proofErr w:type="spellEnd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mënyrë</w:t>
            </w:r>
            <w:proofErr w:type="spellEnd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të</w:t>
            </w:r>
            <w:proofErr w:type="spellEnd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ngjashme</w:t>
            </w:r>
            <w:proofErr w:type="spellEnd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61CF6" w14:textId="77777777" w:rsidR="00A92832" w:rsidRPr="00455E53" w:rsidRDefault="00A9283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5E53">
              <w:rPr>
                <w:rFonts w:ascii="Times New Roman" w:hAnsi="Times New Roman"/>
                <w:sz w:val="24"/>
                <w:szCs w:val="24"/>
              </w:rPr>
              <w:t>Vendimi</w:t>
            </w:r>
            <w:proofErr w:type="spellEnd"/>
            <w:r w:rsidRPr="00455E53">
              <w:rPr>
                <w:rFonts w:ascii="Times New Roman" w:hAnsi="Times New Roman"/>
                <w:sz w:val="24"/>
                <w:szCs w:val="24"/>
              </w:rPr>
              <w:t xml:space="preserve"> (I </w:t>
            </w:r>
            <w:proofErr w:type="spellStart"/>
            <w:r w:rsidRPr="00455E53">
              <w:rPr>
                <w:rFonts w:ascii="Times New Roman" w:hAnsi="Times New Roman"/>
                <w:sz w:val="24"/>
                <w:szCs w:val="24"/>
              </w:rPr>
              <w:t>pranuar</w:t>
            </w:r>
            <w:proofErr w:type="spellEnd"/>
            <w:r w:rsidRPr="00455E53">
              <w:rPr>
                <w:rFonts w:ascii="Times New Roman" w:hAnsi="Times New Roman"/>
                <w:sz w:val="24"/>
                <w:szCs w:val="24"/>
              </w:rPr>
              <w:t xml:space="preserve">/I </w:t>
            </w:r>
            <w:proofErr w:type="spellStart"/>
            <w:r w:rsidRPr="00455E53">
              <w:rPr>
                <w:rFonts w:ascii="Times New Roman" w:hAnsi="Times New Roman"/>
                <w:sz w:val="24"/>
                <w:szCs w:val="24"/>
              </w:rPr>
              <w:t>pranuar</w:t>
            </w:r>
            <w:proofErr w:type="spellEnd"/>
            <w:r w:rsidRPr="00455E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sz w:val="24"/>
                <w:szCs w:val="24"/>
              </w:rPr>
              <w:t>pjesërisht</w:t>
            </w:r>
            <w:proofErr w:type="spellEnd"/>
            <w:r w:rsidRPr="00455E53">
              <w:rPr>
                <w:rFonts w:ascii="Times New Roman" w:hAnsi="Times New Roman"/>
                <w:sz w:val="24"/>
                <w:szCs w:val="24"/>
              </w:rPr>
              <w:t xml:space="preserve">/I </w:t>
            </w:r>
            <w:proofErr w:type="spellStart"/>
            <w:r w:rsidRPr="00455E53">
              <w:rPr>
                <w:rFonts w:ascii="Times New Roman" w:hAnsi="Times New Roman"/>
                <w:sz w:val="24"/>
                <w:szCs w:val="24"/>
              </w:rPr>
              <w:t>refuzuar</w:t>
            </w:r>
            <w:proofErr w:type="spellEnd"/>
            <w:r w:rsidRPr="00455E53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1E4DB" w14:textId="77777777" w:rsidR="00A92832" w:rsidRPr="00455E53" w:rsidRDefault="00A9283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5E53">
              <w:rPr>
                <w:rFonts w:ascii="Times New Roman" w:hAnsi="Times New Roman"/>
                <w:sz w:val="24"/>
                <w:szCs w:val="24"/>
              </w:rPr>
              <w:t>Justifikimi</w:t>
            </w:r>
            <w:proofErr w:type="spellEnd"/>
          </w:p>
        </w:tc>
      </w:tr>
    </w:tbl>
    <w:p w14:paraId="6C462C14" w14:textId="77777777" w:rsidR="00A92832" w:rsidRPr="00455E53" w:rsidRDefault="00A92832">
      <w:pPr>
        <w:rPr>
          <w:rFonts w:ascii="Times New Roman" w:hAnsi="Times New Roman"/>
          <w:sz w:val="24"/>
          <w:szCs w:val="24"/>
        </w:rPr>
      </w:pPr>
    </w:p>
    <w:sectPr w:rsidR="00A92832" w:rsidRPr="00455E53" w:rsidSect="00455E53"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82DE4" w14:textId="77777777" w:rsidR="0088120D" w:rsidRDefault="0088120D" w:rsidP="00A92832">
      <w:r>
        <w:separator/>
      </w:r>
    </w:p>
  </w:endnote>
  <w:endnote w:type="continuationSeparator" w:id="0">
    <w:p w14:paraId="3BE86F9D" w14:textId="77777777" w:rsidR="0088120D" w:rsidRDefault="0088120D" w:rsidP="00A92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B612F" w14:textId="77777777" w:rsidR="0088120D" w:rsidRDefault="0088120D" w:rsidP="00A92832">
      <w:r>
        <w:separator/>
      </w:r>
    </w:p>
  </w:footnote>
  <w:footnote w:type="continuationSeparator" w:id="0">
    <w:p w14:paraId="50297A1E" w14:textId="77777777" w:rsidR="0088120D" w:rsidRDefault="0088120D" w:rsidP="00A928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90591"/>
    <w:multiLevelType w:val="hybridMultilevel"/>
    <w:tmpl w:val="5D806660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58A1D7E"/>
    <w:multiLevelType w:val="hybridMultilevel"/>
    <w:tmpl w:val="64E4E9A6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5CC0502"/>
    <w:multiLevelType w:val="hybridMultilevel"/>
    <w:tmpl w:val="C076F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F5DCB"/>
    <w:multiLevelType w:val="hybridMultilevel"/>
    <w:tmpl w:val="EAEAD33A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3BC64C4D"/>
    <w:multiLevelType w:val="hybridMultilevel"/>
    <w:tmpl w:val="F8AC7028"/>
    <w:lvl w:ilvl="0" w:tplc="F7201BB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4C47BBF"/>
    <w:multiLevelType w:val="hybridMultilevel"/>
    <w:tmpl w:val="2FD2EDE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180647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67343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72836108">
    <w:abstractNumId w:val="2"/>
  </w:num>
  <w:num w:numId="4" w16cid:durableId="466357847">
    <w:abstractNumId w:val="5"/>
  </w:num>
  <w:num w:numId="5" w16cid:durableId="2045665963">
    <w:abstractNumId w:val="3"/>
  </w:num>
  <w:num w:numId="6" w16cid:durableId="1004168218">
    <w:abstractNumId w:val="0"/>
  </w:num>
  <w:num w:numId="7" w16cid:durableId="613487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832"/>
    <w:rsid w:val="00363DFE"/>
    <w:rsid w:val="00455E53"/>
    <w:rsid w:val="004B6E67"/>
    <w:rsid w:val="006A4AE9"/>
    <w:rsid w:val="006C53D3"/>
    <w:rsid w:val="00725B2A"/>
    <w:rsid w:val="007E203C"/>
    <w:rsid w:val="0088120D"/>
    <w:rsid w:val="00984BBB"/>
    <w:rsid w:val="00A6685B"/>
    <w:rsid w:val="00A92832"/>
    <w:rsid w:val="00AB0311"/>
    <w:rsid w:val="00B60F49"/>
    <w:rsid w:val="00B6415F"/>
    <w:rsid w:val="00C06A89"/>
    <w:rsid w:val="00F1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9DA13"/>
  <w15:chartTrackingRefBased/>
  <w15:docId w15:val="{500426DA-F695-42F6-9036-A5E58C20C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832"/>
    <w:pPr>
      <w:spacing w:after="0" w:line="240" w:lineRule="auto"/>
    </w:pPr>
    <w:rPr>
      <w:rFonts w:ascii="Arial" w:eastAsia="Times New Roman" w:hAnsi="Arial" w:cs="Times New Roman"/>
      <w:kern w:val="0"/>
      <w:szCs w:val="2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qFormat/>
    <w:rsid w:val="00A92832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92832"/>
    <w:rPr>
      <w:rFonts w:ascii="Calibri" w:eastAsia="Times New Roman" w:hAnsi="Calibri" w:cs="Times New Roman"/>
      <w:kern w:val="0"/>
      <w:szCs w:val="20"/>
      <w:lang w:val="en-GB"/>
      <w14:ligatures w14:val="none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qFormat/>
    <w:locked/>
    <w:rsid w:val="00A92832"/>
    <w:rPr>
      <w:rFonts w:ascii="Calibri" w:eastAsia="Times New Roman" w:hAnsi="Calibri" w:cs="Times New Roman"/>
      <w:szCs w:val="20"/>
      <w:lang w:val="en-GB"/>
    </w:rPr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qFormat/>
    <w:rsid w:val="00A92832"/>
    <w:pPr>
      <w:tabs>
        <w:tab w:val="left" w:pos="567"/>
      </w:tabs>
      <w:spacing w:after="120"/>
      <w:ind w:left="567" w:hanging="567"/>
    </w:pPr>
    <w:rPr>
      <w:rFonts w:ascii="Calibri" w:hAnsi="Calibri"/>
      <w:kern w:val="2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A928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2832"/>
    <w:rPr>
      <w:rFonts w:ascii="Arial" w:eastAsia="Times New Roman" w:hAnsi="Arial" w:cs="Times New Roman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928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2832"/>
    <w:rPr>
      <w:rFonts w:ascii="Arial" w:eastAsia="Times New Roman" w:hAnsi="Arial" w:cs="Times New Roman"/>
      <w:kern w:val="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93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Trezhnjeva</dc:creator>
  <cp:keywords/>
  <dc:description/>
  <cp:lastModifiedBy>Elisa Trezhnjeva</cp:lastModifiedBy>
  <cp:revision>4</cp:revision>
  <dcterms:created xsi:type="dcterms:W3CDTF">2024-02-05T13:04:00Z</dcterms:created>
  <dcterms:modified xsi:type="dcterms:W3CDTF">2024-02-05T13:09:00Z</dcterms:modified>
</cp:coreProperties>
</file>